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12" w:rsidRPr="00BB7962" w:rsidRDefault="00427412" w:rsidP="004274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 xml:space="preserve">Для предоставления </w:t>
      </w:r>
      <w:proofErr w:type="spellStart"/>
      <w:r w:rsidRPr="00BB7962">
        <w:rPr>
          <w:rFonts w:ascii="Times New Roman" w:hAnsi="Times New Roman"/>
          <w:sz w:val="28"/>
          <w:szCs w:val="28"/>
        </w:rPr>
        <w:t>подуслуги</w:t>
      </w:r>
      <w:proofErr w:type="spellEnd"/>
      <w:r w:rsidRPr="00BB7962">
        <w:rPr>
          <w:rFonts w:ascii="Times New Roman" w:hAnsi="Times New Roman"/>
          <w:sz w:val="28"/>
          <w:szCs w:val="28"/>
        </w:rPr>
        <w:t xml:space="preserve"> по </w:t>
      </w:r>
      <w:r w:rsidRPr="006E1DEE">
        <w:rPr>
          <w:rFonts w:ascii="Times New Roman" w:hAnsi="Times New Roman"/>
          <w:b/>
          <w:sz w:val="28"/>
          <w:szCs w:val="28"/>
        </w:rPr>
        <w:t xml:space="preserve">переоформлению лицензии в случае реорганизации юридического лица в форме преобразования или слияния </w:t>
      </w:r>
      <w:r w:rsidR="006E1DEE">
        <w:rPr>
          <w:rFonts w:ascii="Times New Roman" w:hAnsi="Times New Roman"/>
          <w:sz w:val="28"/>
          <w:szCs w:val="28"/>
        </w:rPr>
        <w:t>не позднее чем через 15</w:t>
      </w:r>
      <w:r w:rsidRPr="006E1DEE">
        <w:rPr>
          <w:rFonts w:ascii="Times New Roman" w:hAnsi="Times New Roman"/>
          <w:sz w:val="28"/>
          <w:szCs w:val="28"/>
        </w:rPr>
        <w:t xml:space="preserve"> рабочих дней со дня внесения соответствующих изменений в </w:t>
      </w:r>
      <w:r w:rsidRPr="006E1DEE">
        <w:rPr>
          <w:rFonts w:ascii="Times New Roman" w:eastAsia="Arial Unicode MS" w:hAnsi="Times New Roman"/>
          <w:sz w:val="28"/>
          <w:szCs w:val="28"/>
        </w:rPr>
        <w:t>ЕГРЮЛ</w:t>
      </w:r>
      <w:r w:rsidRPr="00BB7962">
        <w:rPr>
          <w:rFonts w:ascii="Times New Roman" w:eastAsia="Arial Unicode MS" w:hAnsi="Times New Roman"/>
          <w:sz w:val="28"/>
          <w:szCs w:val="28"/>
        </w:rPr>
        <w:t xml:space="preserve"> </w:t>
      </w:r>
      <w:r w:rsidRPr="00BB7962">
        <w:rPr>
          <w:rFonts w:ascii="Times New Roman" w:hAnsi="Times New Roman"/>
          <w:sz w:val="28"/>
          <w:szCs w:val="28"/>
        </w:rPr>
        <w:t xml:space="preserve"> правопреемник (лицензиат) представляет в Министерство заявление о переоформлении лицензии согласно приложению 2 к Регламенту.</w:t>
      </w:r>
    </w:p>
    <w:p w:rsidR="00427412" w:rsidRPr="00BB7962" w:rsidRDefault="00427412" w:rsidP="004274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К заявлению о переоформлении лицензии, указанному в настоящем пункте, прилагаются:</w:t>
      </w:r>
    </w:p>
    <w:p w:rsidR="00427412" w:rsidRPr="00BB7962" w:rsidRDefault="00427412" w:rsidP="00541D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оригинал действующей лицензии;</w:t>
      </w:r>
    </w:p>
    <w:p w:rsidR="00427412" w:rsidRPr="00BB7962" w:rsidRDefault="00427412" w:rsidP="00541D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опись документов.</w:t>
      </w:r>
    </w:p>
    <w:p w:rsidR="00427412" w:rsidRPr="00BB7962" w:rsidRDefault="00427412" w:rsidP="004274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 xml:space="preserve">В случае реорганизации юридического лица в форме преобразования или слияния в заявлении о переоформлении лицензии указываются новые сведения о лицензиате или его правопреемнике, предусмотренные </w:t>
      </w:r>
      <w:hyperlink r:id="rId5" w:history="1">
        <w:r w:rsidRPr="00BB7962">
          <w:rPr>
            <w:rFonts w:ascii="Times New Roman" w:hAnsi="Times New Roman"/>
            <w:sz w:val="28"/>
            <w:szCs w:val="28"/>
          </w:rPr>
          <w:t>частью 1 статьи 13</w:t>
        </w:r>
      </w:hyperlink>
      <w:r w:rsidRPr="00BB7962">
        <w:rPr>
          <w:rFonts w:ascii="Times New Roman" w:hAnsi="Times New Roman"/>
          <w:sz w:val="28"/>
          <w:szCs w:val="28"/>
        </w:rPr>
        <w:t xml:space="preserve"> </w:t>
      </w:r>
      <w:r w:rsidRPr="00BB7962">
        <w:rPr>
          <w:rFonts w:ascii="Times New Roman" w:hAnsi="Times New Roman"/>
          <w:bCs/>
          <w:sz w:val="28"/>
          <w:szCs w:val="28"/>
        </w:rPr>
        <w:t>Федерального закона № 99-ФЗ</w:t>
      </w:r>
      <w:r w:rsidRPr="00BB7962">
        <w:rPr>
          <w:rFonts w:ascii="Times New Roman" w:hAnsi="Times New Roman"/>
          <w:sz w:val="28"/>
          <w:szCs w:val="28"/>
        </w:rPr>
        <w:t xml:space="preserve"> и данные документа, подтверждающего факт внесения соответствующих изменений в </w:t>
      </w:r>
      <w:r w:rsidRPr="00BB7962">
        <w:rPr>
          <w:rFonts w:ascii="Times New Roman" w:eastAsia="Arial Unicode MS" w:hAnsi="Times New Roman"/>
          <w:sz w:val="28"/>
          <w:szCs w:val="28"/>
        </w:rPr>
        <w:t>ЕГРЮЛ</w:t>
      </w:r>
      <w:r w:rsidRPr="00BB7962">
        <w:rPr>
          <w:rFonts w:ascii="Times New Roman" w:hAnsi="Times New Roman"/>
          <w:sz w:val="28"/>
          <w:szCs w:val="28"/>
        </w:rPr>
        <w:t xml:space="preserve">. </w:t>
      </w:r>
    </w:p>
    <w:p w:rsidR="00427412" w:rsidRPr="00BB7962" w:rsidRDefault="00427412" w:rsidP="004274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</w:p>
    <w:p w:rsidR="00FB36D7" w:rsidRDefault="00FB36D7"/>
    <w:sectPr w:rsidR="00FB36D7" w:rsidSect="00FB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128EA"/>
    <w:multiLevelType w:val="hybridMultilevel"/>
    <w:tmpl w:val="C03E7A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412"/>
    <w:rsid w:val="00427412"/>
    <w:rsid w:val="00541D81"/>
    <w:rsid w:val="005E1112"/>
    <w:rsid w:val="006E1DEE"/>
    <w:rsid w:val="00923CE1"/>
    <w:rsid w:val="00FB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F07558B770E391631C0A468DC8D50C6EE753A380CF701522868DA1DACF31E7E1793787CC817BE0B04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2016-07-21T09:46:00Z</dcterms:created>
  <dcterms:modified xsi:type="dcterms:W3CDTF">2016-07-21T10:06:00Z</dcterms:modified>
</cp:coreProperties>
</file>