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3B36F0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163ADF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Выполнение, </w:t>
            </w:r>
          </w:p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163ADF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56515" w:rsidRDefault="006E4E8C" w:rsidP="00550DB2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>
              <w:rPr>
                <w:sz w:val="22"/>
                <w:szCs w:val="22"/>
              </w:rPr>
              <w:t>»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F56515" w:rsidRDefault="00C6783C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56515" w:rsidRDefault="00C6783C" w:rsidP="00DD282D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F56515" w:rsidRDefault="00C6783C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56515" w:rsidRDefault="00C6783C" w:rsidP="004600C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Снижение объемов производства в металлургической, химической, легкой и лесной отраслях в связи со снижением спроса.</w:t>
            </w:r>
            <w:proofErr w:type="gramEnd"/>
            <w:r>
              <w:rPr>
                <w:sz w:val="22"/>
                <w:szCs w:val="22"/>
              </w:rPr>
              <w:t xml:space="preserve"> Общий спад объемов промышленного производства в России в целом в связи со сложившейся геополитической ситуацией</w:t>
            </w:r>
          </w:p>
        </w:tc>
      </w:tr>
      <w:tr w:rsidR="00D86549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F56515">
              <w:rPr>
                <w:sz w:val="22"/>
                <w:szCs w:val="22"/>
              </w:rPr>
              <w:t>ст к ср</w:t>
            </w:r>
            <w:proofErr w:type="gramEnd"/>
            <w:r w:rsidRPr="00F56515">
              <w:rPr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 w:rsidP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C6783C" w:rsidRPr="00163ADF" w:rsidTr="004B7A96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F56515" w:rsidRDefault="00C6783C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56515">
              <w:rPr>
                <w:sz w:val="22"/>
                <w:szCs w:val="22"/>
              </w:rPr>
              <w:t>дств в пр</w:t>
            </w:r>
            <w:proofErr w:type="gramEnd"/>
            <w:r w:rsidRPr="00F56515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83C" w:rsidRPr="00F56515" w:rsidRDefault="00C6783C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9,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56515" w:rsidRDefault="00C6783C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F56515" w:rsidRDefault="00C6783C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783C" w:rsidRPr="00F56515" w:rsidRDefault="00C6783C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EC1FCC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F56515" w:rsidRDefault="00C6783C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F56515" w:rsidRDefault="00C6783C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F56515" w:rsidRDefault="00C6783C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7</w:t>
            </w:r>
            <w:r w:rsidRPr="00EC1FCC"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EC1FCC" w:rsidRDefault="00C6783C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783C" w:rsidRPr="00F56515" w:rsidRDefault="00C6783C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163ADF" w:rsidRDefault="00E5448B" w:rsidP="00C677BD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Подпрограмма «Развитие обрабатывающих производств»</w:t>
            </w:r>
          </w:p>
        </w:tc>
      </w:tr>
      <w:tr w:rsidR="00C6783C" w:rsidRPr="008B0D94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163ADF" w:rsidRDefault="00C6783C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</w:t>
            </w:r>
            <w:proofErr w:type="gramStart"/>
            <w:r w:rsidRPr="00163ADF">
              <w:rPr>
                <w:sz w:val="24"/>
                <w:szCs w:val="24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163A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4B7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550DB2" w:rsidRDefault="00C6783C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объемов по ВЭД:</w:t>
            </w:r>
          </w:p>
          <w:p w:rsidR="00C6783C" w:rsidRPr="0028759F" w:rsidRDefault="00C6783C" w:rsidP="008B0D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DK</w:t>
            </w:r>
            <w:r w:rsidRPr="0028759F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127</w:t>
            </w:r>
            <w:r w:rsidRPr="0028759F">
              <w:rPr>
                <w:sz w:val="24"/>
                <w:szCs w:val="24"/>
              </w:rPr>
              <w:t>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DL – </w:t>
            </w:r>
            <w:r w:rsidRPr="00A377B7">
              <w:rPr>
                <w:sz w:val="24"/>
                <w:szCs w:val="24"/>
                <w:lang w:val="en-US"/>
              </w:rPr>
              <w:t>84,4</w:t>
            </w:r>
            <w:r>
              <w:rPr>
                <w:sz w:val="24"/>
                <w:szCs w:val="24"/>
                <w:lang w:val="en-US"/>
              </w:rPr>
              <w:t>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DM – 1</w:t>
            </w:r>
            <w:r w:rsidRPr="00A377B7">
              <w:rPr>
                <w:sz w:val="24"/>
                <w:szCs w:val="24"/>
                <w:lang w:val="en-US"/>
              </w:rPr>
              <w:t>27,</w:t>
            </w:r>
            <w:r>
              <w:rPr>
                <w:sz w:val="24"/>
                <w:szCs w:val="24"/>
                <w:lang w:val="en-US"/>
              </w:rPr>
              <w:t>2%;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DD – 12</w:t>
            </w:r>
            <w:r w:rsidRPr="00A377B7">
              <w:rPr>
                <w:sz w:val="24"/>
                <w:szCs w:val="24"/>
                <w:lang w:val="en-US"/>
              </w:rPr>
              <w:t>9,1</w:t>
            </w:r>
            <w:r>
              <w:rPr>
                <w:sz w:val="24"/>
                <w:szCs w:val="24"/>
                <w:lang w:val="en-US"/>
              </w:rPr>
              <w:t>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 – 1</w:t>
            </w:r>
            <w:r w:rsidRPr="00A377B7">
              <w:rPr>
                <w:sz w:val="24"/>
                <w:szCs w:val="24"/>
                <w:lang w:val="en-US"/>
              </w:rPr>
              <w:t>22</w:t>
            </w:r>
            <w:r>
              <w:rPr>
                <w:sz w:val="24"/>
                <w:szCs w:val="24"/>
                <w:lang w:val="en-US"/>
              </w:rPr>
              <w:t>,6%;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DG – 12</w:t>
            </w:r>
            <w:r w:rsidRPr="00A377B7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,</w:t>
            </w:r>
            <w:r w:rsidRPr="00A377B7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en-US"/>
              </w:rPr>
              <w:t>%;</w:t>
            </w:r>
          </w:p>
          <w:p w:rsidR="00C6783C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DB – </w:t>
            </w:r>
            <w:r>
              <w:rPr>
                <w:sz w:val="24"/>
                <w:szCs w:val="24"/>
              </w:rPr>
              <w:t>96,4</w:t>
            </w:r>
            <w:r>
              <w:rPr>
                <w:sz w:val="24"/>
                <w:szCs w:val="24"/>
                <w:lang w:val="en-US"/>
              </w:rPr>
              <w:t xml:space="preserve">%; </w:t>
            </w:r>
          </w:p>
          <w:p w:rsidR="00C6783C" w:rsidRPr="00DD282D" w:rsidRDefault="00C6783C" w:rsidP="008B0D9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DC- </w:t>
            </w:r>
            <w:r>
              <w:rPr>
                <w:sz w:val="24"/>
                <w:szCs w:val="24"/>
              </w:rPr>
              <w:t>98,7</w:t>
            </w:r>
            <w:r>
              <w:rPr>
                <w:sz w:val="24"/>
                <w:szCs w:val="24"/>
                <w:lang w:val="en-US"/>
              </w:rPr>
              <w:t>%</w:t>
            </w: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163ADF" w:rsidRDefault="00C6783C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среднемесячной заработной платы предприятий </w:t>
            </w:r>
            <w:r w:rsidRPr="00163ADF">
              <w:rPr>
                <w:sz w:val="24"/>
                <w:szCs w:val="24"/>
              </w:rPr>
              <w:lastRenderedPageBreak/>
              <w:t xml:space="preserve">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D130A5" w:rsidRDefault="00C6783C" w:rsidP="00920C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163ADF" w:rsidRDefault="00C6783C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373FA">
            <w:pPr>
              <w:jc w:val="both"/>
              <w:rPr>
                <w:sz w:val="24"/>
                <w:szCs w:val="24"/>
              </w:rPr>
            </w:pP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163ADF" w:rsidRDefault="00E5448B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C6783C" w:rsidRPr="00163ADF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A3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увеличения объемов производства созданы рабочие места для инвалидов для условий их профессиональной реабилитаций</w:t>
            </w: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C6783C" w:rsidP="00A3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CE728A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CE728A" w:rsidRDefault="00C6783C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646B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объемов производства жгутовой продукции </w:t>
            </w: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5F31B9" w:rsidRDefault="00C6783C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5F31B9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5F31B9" w:rsidRDefault="00C6783C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163ADF" w:rsidRDefault="00200B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163ADF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CE728A" w:rsidRDefault="00C6783C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CE728A" w:rsidRDefault="00C6783C" w:rsidP="00A3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8F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Активизировалась  реализация продукции из бумаги: </w:t>
            </w:r>
            <w:proofErr w:type="spellStart"/>
            <w:r>
              <w:rPr>
                <w:sz w:val="24"/>
                <w:szCs w:val="24"/>
              </w:rPr>
              <w:t>гофрокартона</w:t>
            </w:r>
            <w:proofErr w:type="spellEnd"/>
            <w:r>
              <w:rPr>
                <w:sz w:val="24"/>
                <w:szCs w:val="24"/>
              </w:rPr>
              <w:t xml:space="preserve"> и ячеек профильных для яйца</w:t>
            </w:r>
          </w:p>
        </w:tc>
      </w:tr>
      <w:tr w:rsidR="00200B82" w:rsidRPr="00163ADF" w:rsidTr="00A377B7">
        <w:trPr>
          <w:trHeight w:val="56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5F31B9" w:rsidRDefault="00200B82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5F31B9" w:rsidRDefault="00200B82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00B82" w:rsidRPr="005F31B9" w:rsidRDefault="00200B82" w:rsidP="005F31B9">
            <w:pPr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5F31B9" w:rsidRDefault="00200B82" w:rsidP="005F31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t xml:space="preserve">Темп роста объема отгруженных товаров, </w:t>
            </w:r>
            <w:r w:rsidRPr="005F31B9">
              <w:rPr>
                <w:sz w:val="24"/>
                <w:szCs w:val="24"/>
              </w:rPr>
              <w:lastRenderedPageBreak/>
              <w:t>работ, услуг ООО «Сарапульское предприятие «</w:t>
            </w:r>
            <w:proofErr w:type="spellStart"/>
            <w:r w:rsidRPr="005F31B9">
              <w:rPr>
                <w:sz w:val="24"/>
                <w:szCs w:val="24"/>
              </w:rPr>
              <w:t>Промтехника</w:t>
            </w:r>
            <w:proofErr w:type="spellEnd"/>
            <w:r w:rsidRPr="005F31B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00B82" w:rsidRPr="005F31B9" w:rsidRDefault="00200B82" w:rsidP="005F31B9">
            <w:pPr>
              <w:jc w:val="center"/>
              <w:rPr>
                <w:sz w:val="24"/>
                <w:szCs w:val="24"/>
              </w:rPr>
            </w:pPr>
            <w:r w:rsidRPr="005F31B9">
              <w:rPr>
                <w:sz w:val="24"/>
                <w:szCs w:val="24"/>
              </w:rPr>
              <w:lastRenderedPageBreak/>
              <w:t>% к предыду</w:t>
            </w:r>
            <w:r w:rsidRPr="005F31B9">
              <w:rPr>
                <w:sz w:val="24"/>
                <w:szCs w:val="24"/>
              </w:rPr>
              <w:lastRenderedPageBreak/>
              <w:t>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163ADF" w:rsidRDefault="00200B82" w:rsidP="005F3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CE728A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CE728A" w:rsidRDefault="00200B82" w:rsidP="00A3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Default="00200B82" w:rsidP="00E00C12">
            <w:pPr>
              <w:jc w:val="both"/>
              <w:rPr>
                <w:sz w:val="24"/>
                <w:szCs w:val="24"/>
              </w:rPr>
            </w:pPr>
            <w:r w:rsidRPr="00E00C12">
              <w:rPr>
                <w:sz w:val="24"/>
                <w:szCs w:val="24"/>
              </w:rPr>
              <w:t>Диверсифик</w:t>
            </w:r>
            <w:r>
              <w:rPr>
                <w:sz w:val="24"/>
                <w:szCs w:val="24"/>
              </w:rPr>
              <w:t>а</w:t>
            </w:r>
            <w:r w:rsidRPr="00E00C12">
              <w:rPr>
                <w:sz w:val="24"/>
                <w:szCs w:val="24"/>
              </w:rPr>
              <w:t>ция</w:t>
            </w:r>
            <w:r>
              <w:rPr>
                <w:sz w:val="24"/>
                <w:szCs w:val="24"/>
              </w:rPr>
              <w:t xml:space="preserve"> изготавливаемой продукции.  </w:t>
            </w: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нефтедобывающей отрасли»</w:t>
            </w:r>
          </w:p>
        </w:tc>
      </w:tr>
      <w:tr w:rsidR="00200B82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163ADF" w:rsidRDefault="00200B82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163ADF" w:rsidRDefault="00200B82" w:rsidP="00A37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6B27F4">
            <w:pPr>
              <w:jc w:val="both"/>
              <w:rPr>
                <w:sz w:val="24"/>
                <w:szCs w:val="24"/>
              </w:rPr>
            </w:pPr>
          </w:p>
        </w:tc>
      </w:tr>
      <w:tr w:rsidR="00C6783C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</w:t>
            </w:r>
            <w:r>
              <w:rPr>
                <w:sz w:val="24"/>
                <w:szCs w:val="24"/>
              </w:rPr>
              <w:t>, расположенных на территории</w:t>
            </w:r>
            <w:r w:rsidRPr="00163ADF">
              <w:rPr>
                <w:sz w:val="24"/>
                <w:szCs w:val="24"/>
              </w:rPr>
              <w:t xml:space="preserve"> Удмуртской Республики»</w:t>
            </w:r>
          </w:p>
        </w:tc>
      </w:tr>
      <w:tr w:rsidR="00200B82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163ADF" w:rsidRDefault="00200B82" w:rsidP="001B1DF4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BB19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Default="00200B82" w:rsidP="00380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Законсервирована ФКУ ЛИУ-2</w:t>
            </w:r>
          </w:p>
          <w:p w:rsidR="00200B82" w:rsidRPr="00163ADF" w:rsidRDefault="00200B82" w:rsidP="00380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Керамик, </w:t>
            </w:r>
            <w:proofErr w:type="spellStart"/>
            <w:r>
              <w:rPr>
                <w:sz w:val="24"/>
                <w:szCs w:val="24"/>
              </w:rPr>
              <w:t>Можгинского</w:t>
            </w:r>
            <w:proofErr w:type="spellEnd"/>
            <w:r>
              <w:rPr>
                <w:sz w:val="24"/>
                <w:szCs w:val="24"/>
              </w:rPr>
              <w:t xml:space="preserve">  района</w:t>
            </w:r>
          </w:p>
        </w:tc>
      </w:tr>
      <w:tr w:rsidR="00200B82" w:rsidRPr="00163ADF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163ADF" w:rsidRDefault="00200B82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D61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163ADF" w:rsidRDefault="00200B82" w:rsidP="00BB19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средства и средства инвесторов позволили организовать и поддержать 274 дополнительных рабочих мест для трудоустройства осужденных</w:t>
            </w: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163ADF" w:rsidTr="00BB193E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163ADF" w:rsidRDefault="00C6783C" w:rsidP="002B177A">
            <w:pPr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t xml:space="preserve">Уровень выполнения значений целевых показателей (индикаторов) государственной </w:t>
            </w:r>
            <w:r w:rsidRPr="00163ADF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 w:rsidRPr="00163AD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153D8A" w:rsidP="00AF5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163ADF" w:rsidRDefault="00153D8A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163ADF" w:rsidRDefault="00153D8A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693FF8" w:rsidRDefault="00C6783C" w:rsidP="00380A69">
            <w:pPr>
              <w:jc w:val="both"/>
              <w:rPr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 xml:space="preserve">Из </w:t>
            </w:r>
            <w:r w:rsidR="00153D8A">
              <w:rPr>
                <w:sz w:val="24"/>
                <w:szCs w:val="24"/>
              </w:rPr>
              <w:t>25</w:t>
            </w:r>
            <w:r w:rsidRPr="00693FF8">
              <w:rPr>
                <w:sz w:val="24"/>
                <w:szCs w:val="24"/>
              </w:rPr>
              <w:t xml:space="preserve"> показателей государственной программы:</w:t>
            </w:r>
          </w:p>
          <w:p w:rsidR="00C6783C" w:rsidRPr="00693FF8" w:rsidRDefault="00153D8A" w:rsidP="00693FF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783C" w:rsidRPr="00693FF8">
              <w:rPr>
                <w:sz w:val="24"/>
                <w:szCs w:val="24"/>
              </w:rPr>
              <w:t xml:space="preserve"> показател</w:t>
            </w:r>
            <w:r>
              <w:rPr>
                <w:sz w:val="24"/>
                <w:szCs w:val="24"/>
              </w:rPr>
              <w:t>ь</w:t>
            </w:r>
            <w:r w:rsidR="00C6783C" w:rsidRPr="00693FF8">
              <w:rPr>
                <w:sz w:val="24"/>
                <w:szCs w:val="24"/>
              </w:rPr>
              <w:t xml:space="preserve"> </w:t>
            </w:r>
            <w:r w:rsidR="00C6783C" w:rsidRPr="00693FF8">
              <w:rPr>
                <w:bCs/>
                <w:sz w:val="24"/>
                <w:szCs w:val="24"/>
              </w:rPr>
              <w:t>в связи с отсутствием фактических данных в расчете оценке эффективности не учтен;</w:t>
            </w:r>
          </w:p>
          <w:p w:rsidR="00C6783C" w:rsidRPr="00693FF8" w:rsidRDefault="00C6783C" w:rsidP="00693FF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</w:t>
            </w:r>
            <w:r w:rsidRPr="00693FF8">
              <w:rPr>
                <w:bCs/>
                <w:sz w:val="24"/>
                <w:szCs w:val="24"/>
              </w:rPr>
              <w:t xml:space="preserve">о </w:t>
            </w:r>
            <w:r w:rsidR="00153D8A">
              <w:rPr>
                <w:bCs/>
                <w:sz w:val="24"/>
                <w:szCs w:val="24"/>
              </w:rPr>
              <w:t>5</w:t>
            </w:r>
            <w:r w:rsidRPr="00693FF8">
              <w:rPr>
                <w:bCs/>
                <w:sz w:val="24"/>
                <w:szCs w:val="24"/>
              </w:rPr>
              <w:t xml:space="preserve"> показателям плановые значения не достигнуты;</w:t>
            </w:r>
          </w:p>
          <w:p w:rsidR="00C6783C" w:rsidRDefault="00C6783C" w:rsidP="00693FF8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93F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="00153D8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693F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 степень достижения каждого принята равной единице</w:t>
            </w:r>
          </w:p>
          <w:p w:rsidR="00C6783C" w:rsidRPr="00693FF8" w:rsidRDefault="00C6783C" w:rsidP="00693FF8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4"/>
                <w:szCs w:val="24"/>
              </w:rPr>
            </w:pPr>
            <w:r w:rsidRPr="00693FF8">
              <w:rPr>
                <w:sz w:val="24"/>
                <w:szCs w:val="24"/>
              </w:rPr>
              <w:t xml:space="preserve">Степень достижения показателя </w:t>
            </w:r>
            <w:r w:rsidRPr="00693FF8">
              <w:rPr>
                <w:color w:val="000000"/>
                <w:sz w:val="24"/>
                <w:szCs w:val="24"/>
              </w:rPr>
              <w:t>рассчитана исходя из следующего:</w:t>
            </w:r>
          </w:p>
          <w:p w:rsidR="00C6783C" w:rsidRPr="00163ADF" w:rsidRDefault="00C6783C" w:rsidP="00153D8A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4"/>
                <w:szCs w:val="24"/>
              </w:rPr>
            </w:pPr>
            <w:r w:rsidRPr="00153D8A">
              <w:rPr>
                <w:b/>
                <w:color w:val="000000"/>
                <w:sz w:val="24"/>
                <w:szCs w:val="24"/>
              </w:rPr>
              <w:t>(</w:t>
            </w:r>
            <w:r w:rsidR="00153D8A" w:rsidRPr="00153D8A">
              <w:rPr>
                <w:b/>
                <w:color w:val="000000"/>
                <w:sz w:val="24"/>
                <w:szCs w:val="24"/>
              </w:rPr>
              <w:t>19</w:t>
            </w:r>
            <w:r w:rsidRPr="00153D8A">
              <w:rPr>
                <w:b/>
                <w:color w:val="000000"/>
                <w:sz w:val="24"/>
                <w:szCs w:val="24"/>
              </w:rPr>
              <w:t>+</w:t>
            </w:r>
            <w:r w:rsidR="00153D8A" w:rsidRPr="00153D8A">
              <w:rPr>
                <w:b/>
                <w:color w:val="000000"/>
                <w:sz w:val="24"/>
                <w:szCs w:val="24"/>
              </w:rPr>
              <w:t>0</w:t>
            </w:r>
            <w:r w:rsidR="00153D8A">
              <w:rPr>
                <w:b/>
                <w:color w:val="000000"/>
                <w:sz w:val="24"/>
                <w:szCs w:val="24"/>
              </w:rPr>
              <w:t>,939+0,897+0,888+0,627+0,914</w:t>
            </w:r>
            <w:r w:rsidRPr="00693FF8">
              <w:rPr>
                <w:b/>
                <w:color w:val="000000"/>
                <w:sz w:val="24"/>
                <w:szCs w:val="24"/>
              </w:rPr>
              <w:t>)/2</w:t>
            </w:r>
            <w:r w:rsidR="00153D8A">
              <w:rPr>
                <w:b/>
                <w:color w:val="000000"/>
                <w:sz w:val="24"/>
                <w:szCs w:val="24"/>
              </w:rPr>
              <w:t>4</w:t>
            </w:r>
            <w:r w:rsidRPr="00693FF8">
              <w:rPr>
                <w:b/>
                <w:color w:val="000000"/>
                <w:sz w:val="24"/>
                <w:szCs w:val="24"/>
              </w:rPr>
              <w:t xml:space="preserve"> = 0,9</w:t>
            </w:r>
            <w:r w:rsidR="00153D8A">
              <w:rPr>
                <w:b/>
                <w:color w:val="000000"/>
                <w:sz w:val="24"/>
                <w:szCs w:val="24"/>
              </w:rPr>
              <w:t>69</w:t>
            </w:r>
          </w:p>
        </w:tc>
      </w:tr>
      <w:tr w:rsidR="00C6783C" w:rsidRPr="00163ADF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163ADF" w:rsidRDefault="00C6783C" w:rsidP="002B1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BB193E" w:rsidRDefault="00C6783C" w:rsidP="00BB19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63ADF" w:rsidRDefault="00200B82" w:rsidP="00BB19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193E">
              <w:rPr>
                <w:sz w:val="24"/>
                <w:szCs w:val="24"/>
              </w:rPr>
              <w:t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63ADF" w:rsidRDefault="00200B82" w:rsidP="00F514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1411">
              <w:rPr>
                <w:sz w:val="24"/>
                <w:szCs w:val="24"/>
              </w:rPr>
      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276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63ADF" w:rsidRDefault="00200B82" w:rsidP="00F51411">
            <w:pPr>
              <w:rPr>
                <w:sz w:val="24"/>
                <w:szCs w:val="24"/>
              </w:rPr>
            </w:pPr>
            <w:r w:rsidRPr="00F51411">
              <w:rPr>
                <w:sz w:val="24"/>
                <w:szCs w:val="24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163ADF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F5141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039B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039B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039B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039B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>Рост количества запатентованных организациями-участниками результатов интеллектуальной деятельности, в том числе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1039B1" w:rsidRDefault="00200B82" w:rsidP="001039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39B1">
              <w:rPr>
                <w:sz w:val="24"/>
                <w:szCs w:val="24"/>
              </w:rPr>
              <w:t xml:space="preserve">Численность работников организаций-участников Кластера, принявших участие в </w:t>
            </w:r>
            <w:proofErr w:type="spellStart"/>
            <w:r w:rsidRPr="001039B1">
              <w:rPr>
                <w:sz w:val="24"/>
                <w:szCs w:val="24"/>
              </w:rPr>
              <w:t>выставочно</w:t>
            </w:r>
            <w:proofErr w:type="spellEnd"/>
            <w:r w:rsidRPr="001039B1">
              <w:rPr>
                <w:sz w:val="24"/>
                <w:szCs w:val="24"/>
              </w:rPr>
              <w:t>-ярмарочных и коммуникативных мероприятиях, проводимых в Российской Федерации и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B17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C63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200B82" w:rsidP="00287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693FF8" w:rsidRDefault="00200B82" w:rsidP="00380A69">
            <w:pPr>
              <w:jc w:val="both"/>
              <w:rPr>
                <w:sz w:val="24"/>
                <w:szCs w:val="24"/>
              </w:rPr>
            </w:pPr>
          </w:p>
        </w:tc>
      </w:tr>
    </w:tbl>
    <w:p w:rsidR="002C051E" w:rsidRPr="006F055B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sectPr w:rsidR="002C051E" w:rsidRPr="006F055B" w:rsidSect="00693F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7C" w:rsidRDefault="004B697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B697C" w:rsidRDefault="004B697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AF1239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3D8A">
      <w:rPr>
        <w:noProof/>
      </w:rPr>
      <w:t>5</w:t>
    </w:r>
    <w:r>
      <w:rPr>
        <w:noProof/>
      </w:rPr>
      <w:fldChar w:fldCharType="end"/>
    </w:r>
  </w:p>
  <w:p w:rsidR="00FB32B2" w:rsidRDefault="00FB32B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7C" w:rsidRDefault="004B697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B697C" w:rsidRDefault="004B697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CB" w:rsidRDefault="00AF75CB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A091-8EBE-4D81-9316-D0FBCC68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9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28</cp:revision>
  <cp:lastPrinted>2013-05-13T05:38:00Z</cp:lastPrinted>
  <dcterms:created xsi:type="dcterms:W3CDTF">2014-05-08T06:01:00Z</dcterms:created>
  <dcterms:modified xsi:type="dcterms:W3CDTF">2016-03-23T11:44:00Z</dcterms:modified>
</cp:coreProperties>
</file>